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00C90">
        <w:rPr>
          <w:b/>
        </w:rPr>
        <w:t>541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B00C90">
        <w:t>20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00C9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00C90">
        <w:t>16</w:t>
      </w:r>
      <w:r w:rsidR="00C9736A">
        <w:t>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52390" w:rsidRDefault="00652390" w:rsidP="00B00C9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647069">
        <w:rPr>
          <w:sz w:val="22"/>
          <w:szCs w:val="22"/>
        </w:rPr>
        <w:t>Внесение изменений в сведения реестра членов Союза в связи с изменением категории о</w:t>
      </w:r>
      <w:r>
        <w:rPr>
          <w:sz w:val="22"/>
          <w:szCs w:val="22"/>
        </w:rPr>
        <w:t>бъектов строительства ООО «</w:t>
      </w:r>
      <w:r w:rsidR="00B00C90" w:rsidRPr="00B00C90">
        <w:rPr>
          <w:sz w:val="22"/>
          <w:szCs w:val="22"/>
        </w:rPr>
        <w:t>СК ЛИЗИНГСТРОЙМАШ</w:t>
      </w:r>
      <w:r w:rsidRPr="00647069">
        <w:rPr>
          <w:sz w:val="22"/>
          <w:szCs w:val="22"/>
        </w:rPr>
        <w:t>».</w:t>
      </w:r>
    </w:p>
    <w:p w:rsidR="0072273C" w:rsidRDefault="0072273C" w:rsidP="0072273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Pr="0072273C">
        <w:rPr>
          <w:sz w:val="22"/>
          <w:szCs w:val="22"/>
        </w:rPr>
        <w:t>СЭС</w:t>
      </w:r>
      <w:r w:rsidRPr="001141CA">
        <w:rPr>
          <w:sz w:val="22"/>
          <w:szCs w:val="22"/>
        </w:rPr>
        <w:t>».</w:t>
      </w:r>
    </w:p>
    <w:p w:rsidR="00B63533" w:rsidRDefault="00B63533" w:rsidP="00B63533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</w:t>
      </w:r>
      <w:r w:rsidRPr="00B63533">
        <w:rPr>
          <w:sz w:val="22"/>
          <w:szCs w:val="22"/>
        </w:rPr>
        <w:t>Кристалл</w:t>
      </w:r>
      <w:r w:rsidRPr="00037B66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A9589D" w:rsidRDefault="001650F1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A9589D" w:rsidRPr="00B426CB" w:rsidRDefault="00B00C90" w:rsidP="00A9589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9589D" w:rsidRPr="00B426CB">
        <w:rPr>
          <w:b/>
          <w:i/>
          <w:sz w:val="22"/>
          <w:szCs w:val="22"/>
        </w:rPr>
        <w:t xml:space="preserve"> вопросу повестки дня</w:t>
      </w:r>
    </w:p>
    <w:p w:rsidR="00A9589D" w:rsidRPr="00B426CB" w:rsidRDefault="00A9589D" w:rsidP="00A9589D">
      <w:pPr>
        <w:ind w:firstLine="426"/>
        <w:jc w:val="both"/>
        <w:rPr>
          <w:b/>
          <w:sz w:val="22"/>
          <w:szCs w:val="22"/>
        </w:rPr>
      </w:pPr>
      <w:r w:rsidRPr="00B426CB">
        <w:rPr>
          <w:b/>
          <w:sz w:val="22"/>
          <w:szCs w:val="22"/>
        </w:rPr>
        <w:t xml:space="preserve"> Слушали:</w:t>
      </w:r>
    </w:p>
    <w:p w:rsidR="00A9589D" w:rsidRPr="00B426CB" w:rsidRDefault="00A9589D" w:rsidP="00A9589D">
      <w:pPr>
        <w:tabs>
          <w:tab w:val="left" w:pos="900"/>
        </w:tabs>
        <w:jc w:val="both"/>
        <w:rPr>
          <w:sz w:val="22"/>
          <w:szCs w:val="22"/>
        </w:rPr>
      </w:pPr>
      <w:r w:rsidRPr="00B426CB">
        <w:rPr>
          <w:sz w:val="22"/>
          <w:szCs w:val="22"/>
        </w:rPr>
        <w:t xml:space="preserve">         - Председателя Совета Союза </w:t>
      </w:r>
      <w:proofErr w:type="spellStart"/>
      <w:r w:rsidRPr="00B426CB">
        <w:rPr>
          <w:sz w:val="22"/>
          <w:szCs w:val="22"/>
        </w:rPr>
        <w:t>Сепиашвили</w:t>
      </w:r>
      <w:proofErr w:type="spellEnd"/>
      <w:r w:rsidRPr="00B426CB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 «</w:t>
      </w:r>
      <w:r w:rsidR="00B00C90" w:rsidRPr="00B00C90">
        <w:rPr>
          <w:sz w:val="22"/>
          <w:szCs w:val="22"/>
        </w:rPr>
        <w:t>СК ЛИЗИНГСТРОЙМАШ</w:t>
      </w:r>
      <w:r w:rsidRPr="00B426CB">
        <w:rPr>
          <w:sz w:val="22"/>
          <w:szCs w:val="22"/>
        </w:rPr>
        <w:t>» (ООО «</w:t>
      </w:r>
      <w:r w:rsidR="00B00C90" w:rsidRPr="00B00C90">
        <w:rPr>
          <w:sz w:val="22"/>
          <w:szCs w:val="22"/>
        </w:rPr>
        <w:t>СК ЛИЗИНГСТРОЙМАШ</w:t>
      </w:r>
      <w:r w:rsidRPr="00B426CB">
        <w:rPr>
          <w:sz w:val="22"/>
          <w:szCs w:val="22"/>
        </w:rPr>
        <w:t xml:space="preserve">») (ИНН </w:t>
      </w:r>
      <w:r w:rsidR="00B00C90" w:rsidRPr="00B00C90">
        <w:rPr>
          <w:sz w:val="22"/>
          <w:szCs w:val="22"/>
        </w:rPr>
        <w:t>7726397045</w:t>
      </w:r>
      <w:r w:rsidRPr="00B426CB">
        <w:rPr>
          <w:sz w:val="22"/>
          <w:szCs w:val="22"/>
        </w:rPr>
        <w:t xml:space="preserve">, ОГРН </w:t>
      </w:r>
      <w:r w:rsidR="00B00C90" w:rsidRPr="00B00C90">
        <w:rPr>
          <w:sz w:val="22"/>
          <w:szCs w:val="22"/>
        </w:rPr>
        <w:t>1177746167070</w:t>
      </w:r>
      <w:r w:rsidRPr="00B426CB">
        <w:rPr>
          <w:color w:val="000000"/>
          <w:sz w:val="22"/>
          <w:szCs w:val="22"/>
          <w:shd w:val="clear" w:color="auto" w:fill="FFFFFF"/>
        </w:rPr>
        <w:t>)</w:t>
      </w:r>
      <w:r w:rsidRPr="00B426CB">
        <w:rPr>
          <w:sz w:val="22"/>
          <w:szCs w:val="22"/>
        </w:rPr>
        <w:t xml:space="preserve"> о внесении изменений в сведения реестра членов Союза, в связи с изменением категории объектов строительства с правом осуществлять:</w:t>
      </w:r>
    </w:p>
    <w:p w:rsidR="00A9589D" w:rsidRPr="00B426CB" w:rsidRDefault="00A9589D" w:rsidP="00A9589D">
      <w:pPr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589D" w:rsidRPr="00B426CB" w:rsidRDefault="00A9589D" w:rsidP="00A9589D">
      <w:pPr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Обсудив вопрос о внесении изменений в сведения реестра членов Союза</w:t>
      </w:r>
    </w:p>
    <w:p w:rsidR="00A9589D" w:rsidRPr="00B426CB" w:rsidRDefault="00A9589D" w:rsidP="00A9589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26CB">
        <w:rPr>
          <w:b/>
          <w:sz w:val="22"/>
          <w:szCs w:val="22"/>
        </w:rPr>
        <w:t xml:space="preserve">Голосовали: 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За                         - 3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Против                - 0</w:t>
      </w: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sz w:val="22"/>
          <w:szCs w:val="22"/>
        </w:rPr>
        <w:t>Воздержались     - 0</w:t>
      </w:r>
    </w:p>
    <w:p w:rsidR="00A9589D" w:rsidRPr="00B426CB" w:rsidRDefault="00A9589D" w:rsidP="00A9589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9589D" w:rsidRPr="00B426CB" w:rsidRDefault="00A9589D" w:rsidP="00A9589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26CB">
        <w:rPr>
          <w:b/>
          <w:sz w:val="22"/>
          <w:szCs w:val="22"/>
        </w:rPr>
        <w:t>Принято решение:</w:t>
      </w:r>
    </w:p>
    <w:p w:rsidR="00A9589D" w:rsidRDefault="00A9589D" w:rsidP="00A9589D">
      <w:pPr>
        <w:jc w:val="both"/>
        <w:rPr>
          <w:sz w:val="22"/>
          <w:szCs w:val="22"/>
        </w:rPr>
      </w:pPr>
      <w:r w:rsidRPr="00B426CB">
        <w:rPr>
          <w:sz w:val="22"/>
          <w:szCs w:val="22"/>
        </w:rPr>
        <w:t xml:space="preserve">   –  заявление ООО «</w:t>
      </w:r>
      <w:r w:rsidR="00B00C90" w:rsidRPr="00B00C90">
        <w:rPr>
          <w:sz w:val="22"/>
          <w:szCs w:val="22"/>
        </w:rPr>
        <w:t>СК ЛИЗИНГСТРОЙМАШ</w:t>
      </w:r>
      <w:r w:rsidRPr="00B426CB">
        <w:rPr>
          <w:sz w:val="22"/>
          <w:szCs w:val="22"/>
        </w:rPr>
        <w:t xml:space="preserve">» (ИНН </w:t>
      </w:r>
      <w:r w:rsidR="00B00C90" w:rsidRPr="00B00C90">
        <w:rPr>
          <w:sz w:val="22"/>
          <w:szCs w:val="22"/>
        </w:rPr>
        <w:t>7726397045</w:t>
      </w:r>
      <w:r w:rsidRPr="00B426CB">
        <w:rPr>
          <w:sz w:val="22"/>
          <w:szCs w:val="22"/>
        </w:rPr>
        <w:t xml:space="preserve">, ОГРН </w:t>
      </w:r>
      <w:r w:rsidR="00B00C90" w:rsidRPr="00B00C90">
        <w:rPr>
          <w:sz w:val="22"/>
          <w:szCs w:val="22"/>
        </w:rPr>
        <w:t>1177746167070</w:t>
      </w:r>
      <w:r w:rsidRPr="00B426CB">
        <w:rPr>
          <w:color w:val="000000"/>
          <w:sz w:val="22"/>
          <w:szCs w:val="22"/>
          <w:shd w:val="clear" w:color="auto" w:fill="FFFFFF"/>
        </w:rPr>
        <w:t>)</w:t>
      </w:r>
      <w:r w:rsidRPr="00B426CB">
        <w:rPr>
          <w:sz w:val="22"/>
          <w:szCs w:val="22"/>
        </w:rPr>
        <w:t xml:space="preserve"> удовлетворить в полном объеме.</w:t>
      </w:r>
      <w:r w:rsidRPr="00B426CB">
        <w:rPr>
          <w:b/>
          <w:sz w:val="22"/>
          <w:szCs w:val="22"/>
        </w:rPr>
        <w:t xml:space="preserve"> </w:t>
      </w:r>
      <w:r w:rsidRPr="00B426CB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2273C" w:rsidRDefault="0072273C" w:rsidP="00A9589D">
      <w:pPr>
        <w:jc w:val="both"/>
        <w:rPr>
          <w:sz w:val="22"/>
          <w:szCs w:val="22"/>
        </w:rPr>
      </w:pPr>
    </w:p>
    <w:p w:rsidR="0072273C" w:rsidRDefault="0072273C" w:rsidP="007227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72273C" w:rsidRDefault="0072273C" w:rsidP="0072273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72273C" w:rsidRDefault="0072273C" w:rsidP="0072273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Pr="0072273C">
        <w:rPr>
          <w:sz w:val="22"/>
          <w:szCs w:val="22"/>
        </w:rPr>
        <w:t>СтройЭнергоСеть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72273C">
        <w:rPr>
          <w:sz w:val="22"/>
          <w:szCs w:val="22"/>
        </w:rPr>
        <w:t>СЭС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72273C">
        <w:rPr>
          <w:sz w:val="22"/>
          <w:szCs w:val="22"/>
        </w:rPr>
        <w:t>1683002524</w:t>
      </w:r>
      <w:r w:rsidRPr="0013175A">
        <w:rPr>
          <w:sz w:val="22"/>
          <w:szCs w:val="22"/>
        </w:rPr>
        <w:t xml:space="preserve">, ОГРН </w:t>
      </w:r>
      <w:r w:rsidRPr="0072273C">
        <w:rPr>
          <w:sz w:val="22"/>
          <w:szCs w:val="22"/>
        </w:rPr>
        <w:t>1221600004669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72273C" w:rsidRPr="0077019A" w:rsidRDefault="0072273C" w:rsidP="007227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72273C" w:rsidRDefault="0072273C" w:rsidP="0072273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2273C" w:rsidRPr="0077019A" w:rsidRDefault="0072273C" w:rsidP="0072273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2273C" w:rsidRPr="0077019A" w:rsidRDefault="0072273C" w:rsidP="0072273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2273C" w:rsidRPr="0077019A" w:rsidRDefault="0072273C" w:rsidP="0072273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2273C" w:rsidRPr="0077019A" w:rsidRDefault="0072273C" w:rsidP="0072273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2273C" w:rsidRDefault="0072273C" w:rsidP="0072273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2273C" w:rsidRDefault="0072273C" w:rsidP="0072273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2273C" w:rsidRDefault="0072273C" w:rsidP="0072273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Pr="0072273C">
        <w:rPr>
          <w:sz w:val="22"/>
          <w:szCs w:val="22"/>
        </w:rPr>
        <w:t>СЭС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72273C">
        <w:rPr>
          <w:sz w:val="22"/>
          <w:szCs w:val="22"/>
        </w:rPr>
        <w:t>1683002524</w:t>
      </w:r>
      <w:r w:rsidRPr="0013175A">
        <w:rPr>
          <w:sz w:val="22"/>
          <w:szCs w:val="22"/>
        </w:rPr>
        <w:t xml:space="preserve">, ОГРН </w:t>
      </w:r>
      <w:r w:rsidRPr="0072273C">
        <w:rPr>
          <w:sz w:val="22"/>
          <w:szCs w:val="22"/>
        </w:rPr>
        <w:t>1221600004669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63533" w:rsidRDefault="00B63533" w:rsidP="0072273C">
      <w:pPr>
        <w:tabs>
          <w:tab w:val="left" w:pos="900"/>
        </w:tabs>
        <w:jc w:val="both"/>
        <w:rPr>
          <w:sz w:val="22"/>
          <w:szCs w:val="22"/>
        </w:rPr>
      </w:pPr>
    </w:p>
    <w:p w:rsidR="00B63533" w:rsidRDefault="00B63533" w:rsidP="00B6353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63533" w:rsidRDefault="00B63533" w:rsidP="00B6353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63533" w:rsidRDefault="00B63533" w:rsidP="00B6353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7A2219" w:rsidRPr="007A2219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7A2219" w:rsidRPr="007A2219">
        <w:rPr>
          <w:sz w:val="22"/>
          <w:szCs w:val="22"/>
        </w:rPr>
        <w:t>Кристалл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A2219" w:rsidRPr="007A2219">
        <w:rPr>
          <w:sz w:val="22"/>
          <w:szCs w:val="22"/>
        </w:rPr>
        <w:t>1649021245</w:t>
      </w:r>
      <w:r w:rsidRPr="001257D9">
        <w:rPr>
          <w:sz w:val="22"/>
          <w:szCs w:val="22"/>
        </w:rPr>
        <w:t xml:space="preserve">, ОГРН </w:t>
      </w:r>
      <w:r w:rsidR="007A2219" w:rsidRPr="007A2219">
        <w:rPr>
          <w:sz w:val="22"/>
          <w:szCs w:val="22"/>
        </w:rPr>
        <w:t>1131689002862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B63533" w:rsidRPr="0077019A" w:rsidRDefault="00B63533" w:rsidP="00B635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63533" w:rsidRDefault="00B63533" w:rsidP="00B6353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63533" w:rsidRPr="0077019A" w:rsidRDefault="00B63533" w:rsidP="00B6353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63533" w:rsidRPr="0077019A" w:rsidRDefault="00B63533" w:rsidP="00B6353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63533" w:rsidRPr="0077019A" w:rsidRDefault="00B63533" w:rsidP="00B635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63533" w:rsidRPr="0077019A" w:rsidRDefault="00B63533" w:rsidP="00B635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63533" w:rsidRDefault="00B63533" w:rsidP="00B6353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63533" w:rsidRDefault="00B63533" w:rsidP="00B6353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63533" w:rsidRDefault="00B63533" w:rsidP="00B6353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«</w:t>
      </w:r>
      <w:r w:rsidR="007A2219" w:rsidRPr="007A2219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A2219" w:rsidRPr="007A2219">
        <w:rPr>
          <w:sz w:val="22"/>
          <w:szCs w:val="22"/>
        </w:rPr>
        <w:t>1649021245</w:t>
      </w:r>
      <w:r w:rsidRPr="001257D9">
        <w:rPr>
          <w:sz w:val="22"/>
          <w:szCs w:val="22"/>
        </w:rPr>
        <w:t xml:space="preserve">, ОГРН </w:t>
      </w:r>
      <w:r w:rsidR="007A2219" w:rsidRPr="007A2219">
        <w:rPr>
          <w:sz w:val="22"/>
          <w:szCs w:val="22"/>
        </w:rPr>
        <w:t>1131689002862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6699E" w:rsidRDefault="00D02481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92" w:rsidRDefault="00F40292" w:rsidP="005F08B6">
      <w:r>
        <w:separator/>
      </w:r>
    </w:p>
  </w:endnote>
  <w:endnote w:type="continuationSeparator" w:id="0">
    <w:p w:rsidR="00F40292" w:rsidRDefault="00F4029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1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92" w:rsidRDefault="00F40292" w:rsidP="005F08B6">
      <w:r>
        <w:separator/>
      </w:r>
    </w:p>
  </w:footnote>
  <w:footnote w:type="continuationSeparator" w:id="0">
    <w:p w:rsidR="00F40292" w:rsidRDefault="00F4029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521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73C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219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083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0C90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3533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0292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480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24F9-7D6D-4116-A111-DD57768E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317</cp:revision>
  <cp:lastPrinted>2023-01-11T13:27:00Z</cp:lastPrinted>
  <dcterms:created xsi:type="dcterms:W3CDTF">2021-09-15T14:35:00Z</dcterms:created>
  <dcterms:modified xsi:type="dcterms:W3CDTF">2023-03-20T12:50:00Z</dcterms:modified>
</cp:coreProperties>
</file>