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2E0E">
        <w:rPr>
          <w:b/>
        </w:rPr>
        <w:t>606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12E0E">
        <w:t>06 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Default="00445E1F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</w:t>
      </w:r>
      <w:r w:rsidR="00CF0FAA">
        <w:rPr>
          <w:sz w:val="22"/>
          <w:szCs w:val="22"/>
        </w:rPr>
        <w:t>еского и фактического</w:t>
      </w:r>
      <w:r>
        <w:rPr>
          <w:sz w:val="22"/>
          <w:szCs w:val="22"/>
        </w:rPr>
        <w:t xml:space="preserve"> адреса</w:t>
      </w:r>
      <w:r w:rsidR="00466C2B">
        <w:rPr>
          <w:sz w:val="22"/>
          <w:szCs w:val="22"/>
        </w:rPr>
        <w:t xml:space="preserve"> ООО «</w:t>
      </w:r>
      <w:r w:rsidR="005E5FB0">
        <w:rPr>
          <w:sz w:val="22"/>
          <w:szCs w:val="22"/>
        </w:rPr>
        <w:t>ПСК «ПРОМТРАНС</w:t>
      </w:r>
      <w:r w:rsidR="00466C2B">
        <w:rPr>
          <w:sz w:val="22"/>
          <w:szCs w:val="22"/>
        </w:rPr>
        <w:t>».</w:t>
      </w:r>
    </w:p>
    <w:p w:rsidR="005E5FB0" w:rsidRPr="005E5FB0" w:rsidRDefault="005E5FB0" w:rsidP="00BF1575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445E1F" w:rsidRPr="00DE400E" w:rsidRDefault="00466C2B" w:rsidP="00445E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="00445E1F" w:rsidRPr="00DE400E">
        <w:rPr>
          <w:sz w:val="22"/>
          <w:szCs w:val="22"/>
        </w:rPr>
        <w:t xml:space="preserve">Председателя Совета Союза </w:t>
      </w:r>
      <w:r w:rsidR="00445E1F">
        <w:rPr>
          <w:sz w:val="22"/>
          <w:szCs w:val="22"/>
        </w:rPr>
        <w:t xml:space="preserve">Ковальчука П.С., который </w:t>
      </w:r>
      <w:r w:rsidR="00445E1F" w:rsidRPr="00DE400E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 w:rsidR="005E5FB0" w:rsidRPr="005E5FB0">
        <w:rPr>
          <w:sz w:val="22"/>
          <w:szCs w:val="22"/>
        </w:rPr>
        <w:t>ПРОМЫШЛЕННО-С</w:t>
      </w:r>
      <w:r w:rsidR="005E5FB0">
        <w:rPr>
          <w:sz w:val="22"/>
          <w:szCs w:val="22"/>
        </w:rPr>
        <w:t>ТРОИТЕЛЬНАЯ КОМПАНИЯ «ПРОМТРАНС</w:t>
      </w:r>
      <w:r w:rsidR="00445E1F" w:rsidRPr="00DE400E">
        <w:rPr>
          <w:sz w:val="22"/>
          <w:szCs w:val="22"/>
        </w:rPr>
        <w:t xml:space="preserve">» (ООО </w:t>
      </w:r>
      <w:r w:rsidR="005E5FB0">
        <w:rPr>
          <w:sz w:val="22"/>
          <w:szCs w:val="22"/>
        </w:rPr>
        <w:t>«ПСК «ПРОМТРАНС»</w:t>
      </w:r>
      <w:r w:rsidR="00445E1F" w:rsidRPr="00DE400E">
        <w:rPr>
          <w:sz w:val="22"/>
          <w:szCs w:val="22"/>
        </w:rPr>
        <w:t xml:space="preserve">) (ИНН </w:t>
      </w:r>
      <w:r w:rsidR="005E5FB0" w:rsidRPr="005E5FB0">
        <w:rPr>
          <w:color w:val="000000"/>
          <w:sz w:val="22"/>
          <w:szCs w:val="22"/>
          <w:shd w:val="clear" w:color="auto" w:fill="FFFFFF"/>
        </w:rPr>
        <w:t>1646040698</w:t>
      </w:r>
      <w:r w:rsidR="00445E1F" w:rsidRPr="00095435">
        <w:rPr>
          <w:color w:val="000000"/>
          <w:sz w:val="22"/>
          <w:szCs w:val="22"/>
          <w:shd w:val="clear" w:color="auto" w:fill="FFFFFF"/>
        </w:rPr>
        <w:t>,</w:t>
      </w:r>
      <w:r w:rsidR="00445E1F" w:rsidRPr="00095435">
        <w:rPr>
          <w:sz w:val="22"/>
          <w:szCs w:val="22"/>
        </w:rPr>
        <w:t xml:space="preserve"> ОГРН </w:t>
      </w:r>
      <w:r w:rsidR="005E5FB0" w:rsidRPr="005E5FB0">
        <w:rPr>
          <w:color w:val="000000"/>
          <w:sz w:val="22"/>
          <w:szCs w:val="22"/>
          <w:shd w:val="clear" w:color="auto" w:fill="FFFFFF"/>
        </w:rPr>
        <w:t>1151674002039</w:t>
      </w:r>
      <w:r w:rsidR="00445E1F"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 w:rsidR="009A5FDA">
        <w:rPr>
          <w:sz w:val="22"/>
          <w:szCs w:val="22"/>
        </w:rPr>
        <w:t xml:space="preserve"> и фактического </w:t>
      </w:r>
      <w:r w:rsidR="00445E1F" w:rsidRPr="00DE400E">
        <w:rPr>
          <w:sz w:val="22"/>
          <w:szCs w:val="22"/>
        </w:rPr>
        <w:t>адреса.</w:t>
      </w:r>
    </w:p>
    <w:p w:rsidR="00466C2B" w:rsidRPr="0077019A" w:rsidRDefault="00466C2B" w:rsidP="00466C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6C2B" w:rsidRPr="0077019A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6C2B" w:rsidRPr="0077019A" w:rsidRDefault="00466C2B" w:rsidP="00466C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</w:t>
      </w:r>
      <w:bookmarkStart w:id="0" w:name="_GoBack"/>
      <w:bookmarkEnd w:id="0"/>
      <w:r>
        <w:rPr>
          <w:sz w:val="22"/>
          <w:szCs w:val="22"/>
        </w:rPr>
        <w:t>3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6C2B" w:rsidRDefault="00466C2B" w:rsidP="00466C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B3613" w:rsidRDefault="00466C2B" w:rsidP="00CF0FAA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="00445E1F" w:rsidRPr="00DE400E">
        <w:rPr>
          <w:sz w:val="22"/>
          <w:szCs w:val="22"/>
        </w:rPr>
        <w:t xml:space="preserve">заявление ООО </w:t>
      </w:r>
      <w:r w:rsidR="005E5FB0">
        <w:rPr>
          <w:sz w:val="22"/>
          <w:szCs w:val="22"/>
        </w:rPr>
        <w:t>«ПСК «ПРОМТРАНС»</w:t>
      </w:r>
      <w:r w:rsidR="00445E1F" w:rsidRPr="00DE400E">
        <w:rPr>
          <w:sz w:val="22"/>
          <w:szCs w:val="22"/>
        </w:rPr>
        <w:t xml:space="preserve"> (</w:t>
      </w:r>
      <w:r w:rsidR="00CF0FAA" w:rsidRPr="00CF0FAA">
        <w:rPr>
          <w:sz w:val="22"/>
          <w:szCs w:val="22"/>
        </w:rPr>
        <w:t xml:space="preserve">ИНН </w:t>
      </w:r>
      <w:r w:rsidR="005E5FB0" w:rsidRPr="005E5FB0">
        <w:rPr>
          <w:color w:val="000000"/>
          <w:sz w:val="22"/>
          <w:szCs w:val="22"/>
          <w:shd w:val="clear" w:color="auto" w:fill="FFFFFF"/>
        </w:rPr>
        <w:t>1646040698</w:t>
      </w:r>
      <w:r w:rsidR="005E5FB0" w:rsidRPr="00095435">
        <w:rPr>
          <w:color w:val="000000"/>
          <w:sz w:val="22"/>
          <w:szCs w:val="22"/>
          <w:shd w:val="clear" w:color="auto" w:fill="FFFFFF"/>
        </w:rPr>
        <w:t>,</w:t>
      </w:r>
      <w:r w:rsidR="005E5FB0" w:rsidRPr="00095435">
        <w:rPr>
          <w:sz w:val="22"/>
          <w:szCs w:val="22"/>
        </w:rPr>
        <w:t xml:space="preserve"> ОГРН </w:t>
      </w:r>
      <w:r w:rsidR="005E5FB0" w:rsidRPr="005E5FB0">
        <w:rPr>
          <w:color w:val="000000"/>
          <w:sz w:val="22"/>
          <w:szCs w:val="22"/>
          <w:shd w:val="clear" w:color="auto" w:fill="FFFFFF"/>
        </w:rPr>
        <w:t>1151674002039</w:t>
      </w:r>
      <w:r w:rsidR="00445E1F" w:rsidRPr="00DE400E">
        <w:rPr>
          <w:sz w:val="22"/>
          <w:szCs w:val="22"/>
        </w:rPr>
        <w:t>)  удовлетворить в полном объеме.</w:t>
      </w:r>
      <w:r w:rsidR="00445E1F" w:rsidRPr="00DE400E">
        <w:rPr>
          <w:b/>
          <w:sz w:val="22"/>
          <w:szCs w:val="22"/>
        </w:rPr>
        <w:t xml:space="preserve"> </w:t>
      </w:r>
      <w:r w:rsidR="00445E1F"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A5" w:rsidRDefault="008206A5" w:rsidP="005F08B6">
      <w:r>
        <w:separator/>
      </w:r>
    </w:p>
  </w:endnote>
  <w:endnote w:type="continuationSeparator" w:id="0">
    <w:p w:rsidR="008206A5" w:rsidRDefault="008206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1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A5" w:rsidRDefault="008206A5" w:rsidP="005F08B6">
      <w:r>
        <w:separator/>
      </w:r>
    </w:p>
  </w:footnote>
  <w:footnote w:type="continuationSeparator" w:id="0">
    <w:p w:rsidR="008206A5" w:rsidRDefault="008206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17B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91F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FB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5C41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06A5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5FDA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2E0E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575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0FAA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9F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14</cp:revision>
  <cp:lastPrinted>2018-02-21T14:05:00Z</cp:lastPrinted>
  <dcterms:created xsi:type="dcterms:W3CDTF">2018-02-19T11:43:00Z</dcterms:created>
  <dcterms:modified xsi:type="dcterms:W3CDTF">2018-04-06T09:40:00Z</dcterms:modified>
</cp:coreProperties>
</file>